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2FE0" w14:textId="62E1960F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9A7BB1">
        <w:rPr>
          <w:rFonts w:ascii="Arial" w:eastAsia="Times New Roman" w:hAnsi="Arial" w:cs="Arial"/>
          <w:b/>
          <w:bCs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</w:rPr>
        <w:t>.1</w:t>
      </w:r>
      <w:r w:rsidR="009A7BB1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.2021 г. №6</w:t>
      </w:r>
      <w:r w:rsidR="009A7BB1"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14:paraId="01475CA6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9BA0F98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1F4F20A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CF65B57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21AD166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39E02A1F" w14:textId="77777777" w:rsidR="00C747C3" w:rsidRDefault="00C747C3" w:rsidP="00C74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7BCA899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95299E8" w14:textId="4C2149D1" w:rsidR="009A7BB1" w:rsidRDefault="009A7BB1" w:rsidP="009A7B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ОБ УСТАНОВЛЕНИИ РАЗМЕРА РЕЗЕРВНОГО ФОНДА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5C73E9">
        <w:rPr>
          <w:rFonts w:ascii="Arial" w:hAnsi="Arial" w:cs="Arial"/>
          <w:b/>
          <w:sz w:val="32"/>
          <w:szCs w:val="32"/>
        </w:rPr>
        <w:t>» НА 20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5C73E9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14:paraId="30E722DD" w14:textId="77777777" w:rsidR="009A7BB1" w:rsidRPr="00D83CEE" w:rsidRDefault="009A7BB1" w:rsidP="009A7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CDECD" w14:textId="539D6AED" w:rsidR="00C747C3" w:rsidRPr="009A7BB1" w:rsidRDefault="009A7BB1" w:rsidP="009A7B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CEE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«Казачье» утвержденном Решением Думы МО «Казачье» №</w:t>
      </w:r>
      <w:r>
        <w:rPr>
          <w:rFonts w:ascii="Arial" w:hAnsi="Arial" w:cs="Arial"/>
          <w:sz w:val="24"/>
          <w:szCs w:val="24"/>
        </w:rPr>
        <w:t>170</w:t>
      </w:r>
      <w:r w:rsidRPr="00D83CE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18</w:t>
      </w:r>
      <w:r w:rsidRPr="00D83CE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D83CE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D83CE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(в редакции от 29.11.2018 года № 12)</w:t>
      </w:r>
      <w:r w:rsidR="00C747C3"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6BEC5143" w14:textId="77777777" w:rsidR="00C747C3" w:rsidRDefault="00C747C3" w:rsidP="00C74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65BAB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7D279159" w14:textId="77777777" w:rsidR="00C747C3" w:rsidRDefault="00C747C3" w:rsidP="00C747C3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C545602" w14:textId="1383B2A0" w:rsidR="009A7BB1" w:rsidRPr="00D83CEE" w:rsidRDefault="009A7BB1" w:rsidP="009A7B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CEE">
        <w:rPr>
          <w:rFonts w:ascii="Arial" w:hAnsi="Arial" w:cs="Arial"/>
          <w:sz w:val="24"/>
          <w:szCs w:val="24"/>
        </w:rPr>
        <w:t>1. Установить размер резервного фонда администрации муниципального образования «Казачье» на 202</w:t>
      </w:r>
      <w:r>
        <w:rPr>
          <w:rFonts w:ascii="Arial" w:hAnsi="Arial" w:cs="Arial"/>
          <w:sz w:val="24"/>
          <w:szCs w:val="24"/>
        </w:rPr>
        <w:t>2</w:t>
      </w:r>
      <w:r w:rsidR="006B6C9A">
        <w:rPr>
          <w:rFonts w:ascii="Arial" w:hAnsi="Arial" w:cs="Arial"/>
          <w:sz w:val="24"/>
          <w:szCs w:val="24"/>
        </w:rPr>
        <w:t xml:space="preserve"> </w:t>
      </w:r>
      <w:r w:rsidRPr="00D83CEE">
        <w:rPr>
          <w:rFonts w:ascii="Arial" w:hAnsi="Arial" w:cs="Arial"/>
          <w:sz w:val="24"/>
          <w:szCs w:val="24"/>
        </w:rPr>
        <w:t>год - 15 тысяч рублей; 202</w:t>
      </w:r>
      <w:r>
        <w:rPr>
          <w:rFonts w:ascii="Arial" w:hAnsi="Arial" w:cs="Arial"/>
          <w:sz w:val="24"/>
          <w:szCs w:val="24"/>
        </w:rPr>
        <w:t>3</w:t>
      </w:r>
      <w:r w:rsidRPr="00D83CEE">
        <w:rPr>
          <w:rFonts w:ascii="Arial" w:hAnsi="Arial" w:cs="Arial"/>
          <w:sz w:val="24"/>
          <w:szCs w:val="24"/>
        </w:rPr>
        <w:t xml:space="preserve"> год – 15 тысяч рублей; 202</w:t>
      </w:r>
      <w:r>
        <w:rPr>
          <w:rFonts w:ascii="Arial" w:hAnsi="Arial" w:cs="Arial"/>
          <w:sz w:val="24"/>
          <w:szCs w:val="24"/>
        </w:rPr>
        <w:t>4</w:t>
      </w:r>
      <w:r w:rsidRPr="00D83CEE">
        <w:rPr>
          <w:rFonts w:ascii="Arial" w:hAnsi="Arial" w:cs="Arial"/>
          <w:sz w:val="24"/>
          <w:szCs w:val="24"/>
        </w:rPr>
        <w:t xml:space="preserve"> год – 15 тысяч рублей.</w:t>
      </w:r>
    </w:p>
    <w:p w14:paraId="3A7454C2" w14:textId="77777777" w:rsidR="009A7BB1" w:rsidRPr="00D83CEE" w:rsidRDefault="009A7BB1" w:rsidP="009A7B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CEE">
        <w:rPr>
          <w:rFonts w:ascii="Arial" w:hAnsi="Arial" w:cs="Arial"/>
          <w:sz w:val="24"/>
          <w:szCs w:val="24"/>
        </w:rPr>
        <w:t xml:space="preserve">2. Опубликовать данное Постановление в </w:t>
      </w:r>
      <w:r>
        <w:rPr>
          <w:rFonts w:ascii="Arial" w:hAnsi="Arial" w:cs="Arial"/>
          <w:sz w:val="24"/>
          <w:szCs w:val="24"/>
        </w:rPr>
        <w:t>м</w:t>
      </w:r>
      <w:r w:rsidRPr="00D83CEE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ом</w:t>
      </w:r>
      <w:r w:rsidRPr="00D83CEE"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</w:rPr>
        <w:t>е</w:t>
      </w:r>
      <w:r w:rsidRPr="00D83CEE">
        <w:rPr>
          <w:rFonts w:ascii="Arial" w:hAnsi="Arial" w:cs="Arial"/>
          <w:sz w:val="24"/>
          <w:szCs w:val="24"/>
        </w:rPr>
        <w:t xml:space="preserve"> и разместить на официальном сайте МО «Казачье» в информационно-телекоммуникационной сети «Интернет»</w:t>
      </w:r>
    </w:p>
    <w:p w14:paraId="20BB5828" w14:textId="77777777" w:rsidR="00C747C3" w:rsidRDefault="00C747C3" w:rsidP="00C747C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E31C3B5" w14:textId="77777777" w:rsidR="00C747C3" w:rsidRDefault="00C747C3" w:rsidP="00C74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2DD40A" w14:textId="77777777" w:rsidR="00C747C3" w:rsidRDefault="00C747C3" w:rsidP="00C747C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72C62F2" w14:textId="77777777" w:rsidR="00C747C3" w:rsidRDefault="00C747C3" w:rsidP="00C747C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CDC9330" w14:textId="77777777" w:rsidR="00C747C3" w:rsidRDefault="00C747C3" w:rsidP="00C747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50777E5" w14:textId="77777777" w:rsidR="00C747C3" w:rsidRDefault="00C747C3" w:rsidP="00C747C3"/>
    <w:p w14:paraId="4A8F75C4" w14:textId="77777777" w:rsidR="00C747C3" w:rsidRDefault="00C747C3" w:rsidP="00C747C3"/>
    <w:p w14:paraId="7CA5B76B" w14:textId="77777777" w:rsidR="00C747C3" w:rsidRDefault="00C747C3" w:rsidP="00C747C3"/>
    <w:p w14:paraId="2880712E" w14:textId="77777777" w:rsidR="00814A96" w:rsidRDefault="00814A96"/>
    <w:sectPr w:rsidR="0081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6"/>
    <w:rsid w:val="006B6C9A"/>
    <w:rsid w:val="00814A96"/>
    <w:rsid w:val="009A7BB1"/>
    <w:rsid w:val="00C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909"/>
  <w15:chartTrackingRefBased/>
  <w15:docId w15:val="{C45D413C-4F29-40FD-94A5-D96181A3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2021-11-11T02:20:00Z</cp:lastPrinted>
  <dcterms:created xsi:type="dcterms:W3CDTF">2021-10-15T03:04:00Z</dcterms:created>
  <dcterms:modified xsi:type="dcterms:W3CDTF">2021-11-11T02:23:00Z</dcterms:modified>
</cp:coreProperties>
</file>