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7B" w:rsidRDefault="0031687B" w:rsidP="003168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1687B" w:rsidRDefault="0031687B" w:rsidP="003168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1687B" w:rsidRDefault="0031687B" w:rsidP="003168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1687B" w:rsidRDefault="0031687B" w:rsidP="0031687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1687B" w:rsidRDefault="0031687B" w:rsidP="0031687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31687B" w:rsidRDefault="0031687B" w:rsidP="0031687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1687B" w:rsidRDefault="0031687B" w:rsidP="0031687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1687B" w:rsidRDefault="0031687B" w:rsidP="0031687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1687B" w:rsidRDefault="0031687B" w:rsidP="0031687B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92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31687B" w:rsidRPr="008E279B" w:rsidTr="00101F4B">
        <w:trPr>
          <w:trHeight w:val="608"/>
        </w:trPr>
        <w:tc>
          <w:tcPr>
            <w:tcW w:w="5356" w:type="dxa"/>
          </w:tcPr>
          <w:p w:rsidR="0031687B" w:rsidRPr="008E279B" w:rsidRDefault="0031687B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30</w:t>
            </w:r>
          </w:p>
          <w:p w:rsidR="0031687B" w:rsidRPr="00210BD4" w:rsidRDefault="0031687B" w:rsidP="00101F4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210BD4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малоимущих граждан: прием заявлений, документов,</w:t>
            </w:r>
          </w:p>
          <w:p w:rsidR="0031687B" w:rsidRPr="004636FB" w:rsidRDefault="0031687B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0BD4">
              <w:rPr>
                <w:rFonts w:ascii="Times New Roman" w:hAnsi="Times New Roman"/>
                <w:bCs/>
                <w:sz w:val="24"/>
                <w:szCs w:val="24"/>
              </w:rPr>
              <w:t>а также постановка на учет граждан в качестве нуждающихся в предоставлении жилых помещений</w:t>
            </w:r>
            <w:r w:rsidRPr="00F321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687B" w:rsidRPr="00057EBF" w:rsidRDefault="0031687B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1687B" w:rsidRPr="008E279B" w:rsidRDefault="0031687B" w:rsidP="0031687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31687B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87B" w:rsidRPr="008E279B" w:rsidRDefault="0031687B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31687B" w:rsidRDefault="0031687B" w:rsidP="0031687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31687B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87B" w:rsidRDefault="0031687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2.18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31687B" w:rsidRPr="00AF7E43" w:rsidRDefault="0031687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31687B" w:rsidRPr="008E279B" w:rsidRDefault="0031687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31687B" w:rsidRPr="008E279B" w:rsidRDefault="0031687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31687B" w:rsidRPr="008E279B" w:rsidRDefault="0031687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31687B" w:rsidRPr="008E279B" w:rsidRDefault="0031687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которых предоставляются услуги, и к услугам с учетом ограничений их жизнедеятельности; </w:t>
            </w:r>
          </w:p>
          <w:p w:rsidR="0031687B" w:rsidRPr="008E279B" w:rsidRDefault="0031687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31687B" w:rsidRPr="008E279B" w:rsidRDefault="0031687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31687B" w:rsidRPr="008E279B" w:rsidRDefault="0031687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31687B" w:rsidRDefault="0031687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1687B" w:rsidRDefault="0031687B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87B" w:rsidRPr="008E279B" w:rsidRDefault="0031687B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87B"/>
    <w:rsid w:val="0031687B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87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168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2016-07-01T02:36:00Z</dcterms:created>
  <dcterms:modified xsi:type="dcterms:W3CDTF">2016-07-01T02:36:00Z</dcterms:modified>
</cp:coreProperties>
</file>